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5140" w14:textId="77777777" w:rsidR="00C62ED7" w:rsidRPr="003E71BC" w:rsidRDefault="00C62ED7" w:rsidP="00C62ED7">
      <w:pPr>
        <w:jc w:val="center"/>
        <w:rPr>
          <w:sz w:val="36"/>
          <w:szCs w:val="36"/>
        </w:rPr>
      </w:pPr>
      <w:r w:rsidRPr="003E71BC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0" allowOverlap="1" wp14:anchorId="17277894" wp14:editId="604980BC">
            <wp:simplePos x="0" y="0"/>
            <wp:positionH relativeFrom="margin">
              <wp:posOffset>2857500</wp:posOffset>
            </wp:positionH>
            <wp:positionV relativeFrom="paragraph">
              <wp:posOffset>-114300</wp:posOffset>
            </wp:positionV>
            <wp:extent cx="1007999" cy="8001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FF49" w14:textId="77777777" w:rsidR="00C62ED7" w:rsidRPr="003E71BC" w:rsidRDefault="00C62ED7" w:rsidP="00C62ED7">
      <w:pPr>
        <w:jc w:val="center"/>
        <w:rPr>
          <w:sz w:val="36"/>
          <w:szCs w:val="36"/>
        </w:rPr>
      </w:pPr>
    </w:p>
    <w:p w14:paraId="6F4250BC" w14:textId="77777777" w:rsidR="00C62ED7" w:rsidRPr="003E71BC" w:rsidRDefault="00C62ED7" w:rsidP="00C62ED7">
      <w:pPr>
        <w:jc w:val="center"/>
        <w:rPr>
          <w:sz w:val="36"/>
          <w:szCs w:val="36"/>
        </w:rPr>
      </w:pPr>
    </w:p>
    <w:p w14:paraId="5E20257F" w14:textId="77777777" w:rsidR="00C62ED7" w:rsidRPr="00101C44" w:rsidRDefault="00C62ED7" w:rsidP="00C62ED7">
      <w:pPr>
        <w:jc w:val="center"/>
        <w:rPr>
          <w:rFonts w:ascii="Comic Sans MS" w:hAnsi="Comic Sans MS"/>
          <w:b/>
          <w:sz w:val="20"/>
          <w:szCs w:val="20"/>
        </w:rPr>
      </w:pPr>
      <w:r w:rsidRPr="00101C44">
        <w:rPr>
          <w:rFonts w:ascii="Comic Sans MS" w:hAnsi="Comic Sans MS"/>
          <w:b/>
          <w:sz w:val="20"/>
          <w:szCs w:val="20"/>
        </w:rPr>
        <w:t>St Patrick’s Catholic Primary School</w:t>
      </w:r>
    </w:p>
    <w:p w14:paraId="124B53E1" w14:textId="77777777" w:rsidR="00C62ED7" w:rsidRPr="00101C44" w:rsidRDefault="00C62ED7" w:rsidP="00C62ED7">
      <w:pPr>
        <w:ind w:left="2160"/>
        <w:rPr>
          <w:rFonts w:ascii="Comic Sans MS" w:hAnsi="Comic Sans MS"/>
          <w:sz w:val="20"/>
          <w:szCs w:val="20"/>
        </w:rPr>
      </w:pPr>
      <w:r w:rsidRPr="00101C44">
        <w:rPr>
          <w:rFonts w:ascii="Comic Sans MS" w:hAnsi="Comic Sans MS"/>
          <w:sz w:val="20"/>
          <w:szCs w:val="20"/>
        </w:rPr>
        <w:t xml:space="preserve">                       Upper Hill Street, Liverpool L8 5UX</w:t>
      </w:r>
    </w:p>
    <w:p w14:paraId="6EDD90F0" w14:textId="77777777" w:rsidR="00C62ED7" w:rsidRPr="00101C44" w:rsidRDefault="00101C44" w:rsidP="00C62ED7">
      <w:pPr>
        <w:jc w:val="center"/>
        <w:rPr>
          <w:rFonts w:ascii="Comic Sans MS" w:hAnsi="Comic Sans MS"/>
          <w:sz w:val="20"/>
          <w:szCs w:val="20"/>
        </w:rPr>
      </w:pPr>
      <w:hyperlink r:id="rId6" w:history="1">
        <w:r w:rsidR="00C62ED7" w:rsidRPr="00101C44">
          <w:rPr>
            <w:rStyle w:val="Hyperlink"/>
            <w:rFonts w:ascii="Comic Sans MS" w:hAnsi="Comic Sans MS"/>
            <w:sz w:val="20"/>
            <w:szCs w:val="20"/>
          </w:rPr>
          <w:t>www.stpatricksliverpool.co.uk</w:t>
        </w:r>
      </w:hyperlink>
    </w:p>
    <w:p w14:paraId="450E3BDA" w14:textId="77777777" w:rsidR="00C62ED7" w:rsidRPr="00101C44" w:rsidRDefault="00C62ED7" w:rsidP="00C62ED7">
      <w:pPr>
        <w:jc w:val="center"/>
        <w:rPr>
          <w:rFonts w:ascii="Comic Sans MS" w:hAnsi="Comic Sans MS"/>
          <w:sz w:val="20"/>
          <w:szCs w:val="20"/>
        </w:rPr>
      </w:pPr>
    </w:p>
    <w:p w14:paraId="4E1AECFE" w14:textId="198F4C2D" w:rsidR="00C62ED7" w:rsidRPr="00101C44" w:rsidRDefault="00C62ED7" w:rsidP="00C62ED7">
      <w:pPr>
        <w:jc w:val="center"/>
        <w:rPr>
          <w:rFonts w:ascii="Comic Sans MS" w:hAnsi="Comic Sans MS"/>
          <w:b/>
          <w:sz w:val="20"/>
          <w:szCs w:val="20"/>
        </w:rPr>
      </w:pPr>
      <w:r w:rsidRPr="00101C44">
        <w:rPr>
          <w:rFonts w:ascii="Comic Sans MS" w:hAnsi="Comic Sans MS"/>
          <w:b/>
          <w:sz w:val="20"/>
          <w:szCs w:val="20"/>
        </w:rPr>
        <w:t>Required for September 20</w:t>
      </w:r>
      <w:r w:rsidR="00101C44" w:rsidRPr="00101C44">
        <w:rPr>
          <w:rFonts w:ascii="Comic Sans MS" w:hAnsi="Comic Sans MS"/>
          <w:b/>
          <w:sz w:val="20"/>
          <w:szCs w:val="20"/>
        </w:rPr>
        <w:t>20</w:t>
      </w:r>
    </w:p>
    <w:p w14:paraId="7A029B18" w14:textId="77777777" w:rsidR="00C62ED7" w:rsidRPr="00101C44" w:rsidRDefault="00C62ED7" w:rsidP="00C62ED7">
      <w:pPr>
        <w:jc w:val="center"/>
        <w:rPr>
          <w:rFonts w:ascii="Comic Sans MS" w:hAnsi="Comic Sans MS"/>
          <w:sz w:val="20"/>
          <w:szCs w:val="20"/>
        </w:rPr>
      </w:pPr>
      <w:r w:rsidRPr="00101C44">
        <w:rPr>
          <w:rFonts w:ascii="Comic Sans MS" w:hAnsi="Comic Sans MS"/>
          <w:sz w:val="20"/>
          <w:szCs w:val="20"/>
        </w:rPr>
        <w:t>One fixed term (one year) EYFS Teacher</w:t>
      </w:r>
    </w:p>
    <w:p w14:paraId="5104EB38" w14:textId="77777777" w:rsidR="00C62ED7" w:rsidRPr="00101C44" w:rsidRDefault="00C62ED7" w:rsidP="00C62ED7">
      <w:pPr>
        <w:jc w:val="center"/>
        <w:rPr>
          <w:rFonts w:ascii="Comic Sans MS" w:hAnsi="Comic Sans MS"/>
          <w:sz w:val="20"/>
          <w:szCs w:val="20"/>
        </w:rPr>
      </w:pPr>
      <w:r w:rsidRPr="00101C44">
        <w:rPr>
          <w:rFonts w:ascii="Comic Sans MS" w:hAnsi="Comic Sans MS"/>
          <w:sz w:val="20"/>
          <w:szCs w:val="20"/>
        </w:rPr>
        <w:t>Main Scale Salary</w:t>
      </w:r>
    </w:p>
    <w:p w14:paraId="44C094CA" w14:textId="77777777" w:rsidR="00C62ED7" w:rsidRPr="00101C44" w:rsidRDefault="00C62ED7" w:rsidP="00C62ED7">
      <w:pPr>
        <w:jc w:val="center"/>
        <w:rPr>
          <w:rFonts w:ascii="Comic Sans MS" w:hAnsi="Comic Sans MS"/>
          <w:sz w:val="20"/>
          <w:szCs w:val="20"/>
        </w:rPr>
      </w:pPr>
    </w:p>
    <w:p w14:paraId="2B18F43B" w14:textId="77777777" w:rsidR="00C62ED7" w:rsidRPr="00101C44" w:rsidRDefault="00C62ED7" w:rsidP="00C62ED7">
      <w:pPr>
        <w:rPr>
          <w:rFonts w:ascii="Comic Sans MS" w:hAnsi="Comic Sans MS"/>
          <w:b/>
          <w:sz w:val="20"/>
          <w:szCs w:val="20"/>
          <w:u w:val="single"/>
        </w:rPr>
      </w:pPr>
      <w:r w:rsidRPr="00101C44">
        <w:rPr>
          <w:rFonts w:ascii="Comic Sans MS" w:hAnsi="Comic Sans MS"/>
          <w:b/>
          <w:sz w:val="20"/>
          <w:szCs w:val="20"/>
          <w:u w:val="single"/>
        </w:rPr>
        <w:t>Job Requirements:</w:t>
      </w:r>
    </w:p>
    <w:p w14:paraId="775E5605" w14:textId="77777777" w:rsidR="00C62ED7" w:rsidRPr="00101C44" w:rsidRDefault="00C62ED7" w:rsidP="00C62ED7">
      <w:pPr>
        <w:rPr>
          <w:rFonts w:ascii="Comic Sans MS" w:hAnsi="Comic Sans MS"/>
          <w:b/>
          <w:sz w:val="20"/>
          <w:szCs w:val="20"/>
        </w:rPr>
      </w:pPr>
    </w:p>
    <w:p w14:paraId="7916EECE" w14:textId="77777777" w:rsidR="00C62ED7" w:rsidRPr="00101C44" w:rsidRDefault="00C62ED7" w:rsidP="00C62ED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>To uphold, support and promote the ethos and policies of the school</w:t>
      </w:r>
    </w:p>
    <w:p w14:paraId="7FD451BD" w14:textId="77777777" w:rsidR="00C62ED7" w:rsidRPr="00101C44" w:rsidRDefault="00C62ED7" w:rsidP="00C62ED7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 xml:space="preserve">To be an outstanding EYFS Class Teacher </w:t>
      </w:r>
    </w:p>
    <w:p w14:paraId="0F50B813" w14:textId="77777777" w:rsidR="00C62ED7" w:rsidRPr="00101C44" w:rsidRDefault="00C62ED7" w:rsidP="00C62ED7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 xml:space="preserve">To be highly motivated with energy, vision and passionate commitment to high quality teaching and learning in the EYFS </w:t>
      </w:r>
    </w:p>
    <w:p w14:paraId="26B2607C" w14:textId="77777777" w:rsidR="00C62ED7" w:rsidRPr="00101C44" w:rsidRDefault="00C62ED7" w:rsidP="00C62ED7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 xml:space="preserve">To have a deep knowledge and understanding of the pedagogy and curriculum in the EYFS </w:t>
      </w:r>
    </w:p>
    <w:p w14:paraId="242C35A3" w14:textId="77777777" w:rsidR="00C62ED7" w:rsidRPr="00101C44" w:rsidRDefault="00C62ED7" w:rsidP="00C62ED7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>To ensure that the outdoors is used effectively to enhance the learning of the EYFS</w:t>
      </w:r>
    </w:p>
    <w:p w14:paraId="4F1277B8" w14:textId="77777777" w:rsidR="00C62ED7" w:rsidRPr="00101C44" w:rsidRDefault="00C62ED7" w:rsidP="00C62ED7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 xml:space="preserve">To be able to work as a team to ensure an effective continuum of provision </w:t>
      </w:r>
    </w:p>
    <w:p w14:paraId="1287AEF4" w14:textId="77777777" w:rsidR="00C62ED7" w:rsidRPr="00101C44" w:rsidRDefault="00C62ED7" w:rsidP="00C62ED7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 xml:space="preserve">To support the Head Teacher in securing effective education for all pupils and the continuous improvement of standards of teaching and learning in the school. </w:t>
      </w:r>
    </w:p>
    <w:p w14:paraId="7A4F89B3" w14:textId="77777777" w:rsidR="00C62ED7" w:rsidRPr="00101C44" w:rsidRDefault="00C62ED7" w:rsidP="00C62ED7">
      <w:pPr>
        <w:rPr>
          <w:rFonts w:ascii="Comic Sans MS" w:hAnsi="Comic Sans MS"/>
          <w:sz w:val="20"/>
          <w:szCs w:val="20"/>
        </w:rPr>
      </w:pPr>
    </w:p>
    <w:p w14:paraId="586287AB" w14:textId="77777777" w:rsidR="00C62ED7" w:rsidRPr="00101C44" w:rsidRDefault="00C62ED7" w:rsidP="00C62ED7">
      <w:pPr>
        <w:rPr>
          <w:rFonts w:ascii="Comic Sans MS" w:hAnsi="Comic Sans MS" w:cs="Times New Roman"/>
          <w:b/>
          <w:bCs/>
          <w:sz w:val="20"/>
          <w:szCs w:val="20"/>
          <w:u w:val="single"/>
        </w:rPr>
      </w:pPr>
      <w:r w:rsidRPr="00101C44">
        <w:rPr>
          <w:rFonts w:ascii="Comic Sans MS" w:hAnsi="Comic Sans MS" w:cs="Times New Roman"/>
          <w:b/>
          <w:bCs/>
          <w:sz w:val="20"/>
          <w:szCs w:val="20"/>
          <w:u w:val="single"/>
        </w:rPr>
        <w:t>Duties and Responsibilities:</w:t>
      </w:r>
    </w:p>
    <w:p w14:paraId="56FB9DD6" w14:textId="77777777" w:rsidR="00D14573" w:rsidRPr="00101C44" w:rsidRDefault="00D14573" w:rsidP="00D14573">
      <w:pPr>
        <w:framePr w:hSpace="180" w:wrap="around" w:vAnchor="text" w:hAnchor="page" w:x="721" w:y="217"/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 xml:space="preserve">As set out in the School Teachers’ Pay and Conditions Document, to play a major role under the overall direction of the head teacher to: </w:t>
      </w:r>
    </w:p>
    <w:p w14:paraId="0DE2F81B" w14:textId="77777777" w:rsidR="00D14573" w:rsidRPr="00101C44" w:rsidRDefault="006E4AC6" w:rsidP="006E4AC6">
      <w:pPr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t xml:space="preserve">(a) </w:t>
      </w:r>
      <w:r w:rsidR="00D14573" w:rsidRPr="00101C44">
        <w:rPr>
          <w:rFonts w:ascii="Comic Sans MS" w:hAnsi="Comic Sans MS" w:cs="Times New Roman"/>
          <w:sz w:val="20"/>
          <w:szCs w:val="20"/>
        </w:rPr>
        <w:t>provide high quality learning and teaching for an EYFS class of pupils</w:t>
      </w:r>
      <w:r w:rsidR="00D14573" w:rsidRPr="00101C44">
        <w:rPr>
          <w:rFonts w:ascii="Comic Sans MS" w:hAnsi="Comic Sans MS" w:cs="Times New Roman"/>
          <w:sz w:val="20"/>
          <w:szCs w:val="20"/>
        </w:rPr>
        <w:br/>
        <w:t xml:space="preserve">(b) work effectively as part of a team to secure the </w:t>
      </w:r>
      <w:proofErr w:type="gramStart"/>
      <w:r w:rsidR="00D14573" w:rsidRPr="00101C44">
        <w:rPr>
          <w:rFonts w:ascii="Comic Sans MS" w:hAnsi="Comic Sans MS" w:cs="Times New Roman"/>
          <w:sz w:val="20"/>
          <w:szCs w:val="20"/>
        </w:rPr>
        <w:t>on going</w:t>
      </w:r>
      <w:proofErr w:type="gramEnd"/>
      <w:r w:rsidR="00D14573" w:rsidRPr="00101C44">
        <w:rPr>
          <w:rFonts w:ascii="Comic Sans MS" w:hAnsi="Comic Sans MS" w:cs="Times New Roman"/>
          <w:sz w:val="20"/>
          <w:szCs w:val="20"/>
        </w:rPr>
        <w:t xml:space="preserve"> improvement of the school.</w:t>
      </w:r>
    </w:p>
    <w:p w14:paraId="5754E3B9" w14:textId="77777777" w:rsidR="006E4AC6" w:rsidRPr="00101C44" w:rsidRDefault="006E4AC6" w:rsidP="006E4AC6">
      <w:pPr>
        <w:rPr>
          <w:rFonts w:ascii="Comic Sans MS" w:hAnsi="Comic Sans MS"/>
          <w:sz w:val="20"/>
          <w:szCs w:val="20"/>
        </w:rPr>
      </w:pPr>
      <w:r w:rsidRPr="00101C44">
        <w:rPr>
          <w:rFonts w:ascii="Comic Sans MS" w:hAnsi="Comic Sans MS"/>
          <w:sz w:val="20"/>
          <w:szCs w:val="20"/>
        </w:rPr>
        <w:t>(C) to follow school’s safeguarding guidelines and adhere to these.</w:t>
      </w:r>
    </w:p>
    <w:p w14:paraId="6EB107B9" w14:textId="77777777" w:rsidR="00D14573" w:rsidRPr="00101C44" w:rsidRDefault="006E4AC6" w:rsidP="00C62ED7">
      <w:pPr>
        <w:rPr>
          <w:rFonts w:ascii="Comic Sans MS" w:hAnsi="Comic Sans MS"/>
          <w:sz w:val="20"/>
          <w:szCs w:val="20"/>
        </w:rPr>
      </w:pPr>
      <w:r w:rsidRPr="00101C44">
        <w:rPr>
          <w:rFonts w:ascii="Comic Sans MS" w:hAnsi="Comic Sans MS"/>
          <w:sz w:val="20"/>
          <w:szCs w:val="20"/>
        </w:rPr>
        <w:t xml:space="preserve">(d) to follow our school code of conduct, ensuring that behaviours do not lead the school into disrepute. </w:t>
      </w:r>
    </w:p>
    <w:p w14:paraId="1882240B" w14:textId="77777777" w:rsidR="00D14573" w:rsidRPr="00101C44" w:rsidRDefault="00D14573" w:rsidP="00D14573">
      <w:pPr>
        <w:framePr w:hSpace="180" w:wrap="around" w:vAnchor="text" w:hAnchor="page" w:x="721" w:y="148"/>
        <w:spacing w:before="100" w:beforeAutospacing="1" w:after="100" w:afterAutospacing="1"/>
        <w:rPr>
          <w:rFonts w:ascii="Comic Sans MS" w:hAnsi="Comic Sans MS" w:cs="Times New Roman"/>
          <w:sz w:val="20"/>
          <w:szCs w:val="20"/>
          <w:u w:val="single"/>
        </w:rPr>
      </w:pPr>
      <w:r w:rsidRPr="00101C44">
        <w:rPr>
          <w:rFonts w:ascii="Comic Sans MS" w:hAnsi="Comic Sans MS" w:cs="Times New Roman"/>
          <w:b/>
          <w:bCs/>
          <w:sz w:val="20"/>
          <w:szCs w:val="20"/>
          <w:u w:val="single"/>
        </w:rPr>
        <w:t xml:space="preserve">Teaching and Learning: </w:t>
      </w:r>
    </w:p>
    <w:p w14:paraId="53AD79C2" w14:textId="77777777" w:rsidR="00D14573" w:rsidRPr="00101C44" w:rsidRDefault="00D14573" w:rsidP="00D14573">
      <w:pPr>
        <w:framePr w:hSpace="180" w:wrap="around" w:vAnchor="text" w:hAnchor="page" w:x="721" w:y="148"/>
        <w:ind w:left="360"/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sym w:font="Symbol" w:char="F0B7"/>
      </w:r>
      <w:r w:rsidRPr="00101C44">
        <w:rPr>
          <w:rFonts w:ascii="Comic Sans MS" w:hAnsi="Comic Sans MS" w:cs="Times New Roman"/>
          <w:sz w:val="20"/>
          <w:szCs w:val="20"/>
        </w:rPr>
        <w:t xml:space="preserve">  Carry out teaching duties in accordance with the ethos of the school </w:t>
      </w:r>
    </w:p>
    <w:p w14:paraId="4124F76B" w14:textId="77777777" w:rsidR="00D14573" w:rsidRPr="00101C44" w:rsidRDefault="00D14573" w:rsidP="00D14573">
      <w:pPr>
        <w:framePr w:hSpace="180" w:wrap="around" w:vAnchor="text" w:hAnchor="page" w:x="721" w:y="148"/>
        <w:ind w:left="360"/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sym w:font="Symbol" w:char="F0B7"/>
      </w:r>
      <w:r w:rsidRPr="00101C44">
        <w:rPr>
          <w:rFonts w:ascii="Comic Sans MS" w:hAnsi="Comic Sans MS" w:cs="Times New Roman"/>
          <w:sz w:val="20"/>
          <w:szCs w:val="20"/>
        </w:rPr>
        <w:t xml:space="preserve">  To be highly motivated with energy, vision and passionate commitment to high quality teaching   </w:t>
      </w:r>
      <w:r w:rsidR="006E4AC6" w:rsidRPr="00101C44">
        <w:rPr>
          <w:rFonts w:ascii="Comic Sans MS" w:hAnsi="Comic Sans MS" w:cs="Times New Roman"/>
          <w:sz w:val="20"/>
          <w:szCs w:val="20"/>
        </w:rPr>
        <w:t xml:space="preserve">    </w:t>
      </w:r>
      <w:r w:rsidRPr="00101C44">
        <w:rPr>
          <w:rFonts w:ascii="Comic Sans MS" w:hAnsi="Comic Sans MS" w:cs="Times New Roman"/>
          <w:sz w:val="20"/>
          <w:szCs w:val="20"/>
        </w:rPr>
        <w:t xml:space="preserve">and learning in the EYFS </w:t>
      </w:r>
    </w:p>
    <w:p w14:paraId="4234ABF2" w14:textId="77777777" w:rsidR="00D14573" w:rsidRPr="00101C44" w:rsidRDefault="00D14573" w:rsidP="00D14573">
      <w:pPr>
        <w:framePr w:hSpace="180" w:wrap="around" w:vAnchor="text" w:hAnchor="page" w:x="721" w:y="148"/>
        <w:ind w:left="360"/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sym w:font="Symbol" w:char="F0B7"/>
      </w:r>
      <w:r w:rsidRPr="00101C44">
        <w:rPr>
          <w:rFonts w:ascii="Comic Sans MS" w:hAnsi="Comic Sans MS" w:cs="Times New Roman"/>
          <w:sz w:val="20"/>
          <w:szCs w:val="20"/>
        </w:rPr>
        <w:t xml:space="preserve">  To be an outstanding EYFS classroom practitioner and lead by example </w:t>
      </w:r>
    </w:p>
    <w:p w14:paraId="79B54837" w14:textId="77777777" w:rsidR="00D14573" w:rsidRPr="00101C44" w:rsidRDefault="00D14573" w:rsidP="00D14573">
      <w:pPr>
        <w:framePr w:hSpace="180" w:wrap="around" w:vAnchor="text" w:hAnchor="page" w:x="721" w:y="148"/>
        <w:ind w:left="360"/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sym w:font="Symbol" w:char="F0B7"/>
      </w:r>
      <w:r w:rsidRPr="00101C44">
        <w:rPr>
          <w:rFonts w:ascii="Comic Sans MS" w:hAnsi="Comic Sans MS" w:cs="Times New Roman"/>
          <w:sz w:val="20"/>
          <w:szCs w:val="20"/>
        </w:rPr>
        <w:t xml:space="preserve">  To set targets for pupils’ attainment levels in the EYFS </w:t>
      </w:r>
    </w:p>
    <w:p w14:paraId="3AA05600" w14:textId="77777777" w:rsidR="00D14573" w:rsidRPr="00101C44" w:rsidRDefault="00D14573" w:rsidP="00D14573">
      <w:pPr>
        <w:framePr w:hSpace="180" w:wrap="around" w:vAnchor="text" w:hAnchor="page" w:x="721" w:y="148"/>
        <w:ind w:left="360"/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sym w:font="Symbol" w:char="F0B7"/>
      </w:r>
      <w:r w:rsidRPr="00101C44">
        <w:rPr>
          <w:rFonts w:ascii="Comic Sans MS" w:hAnsi="Comic Sans MS" w:cs="Times New Roman"/>
          <w:sz w:val="20"/>
          <w:szCs w:val="20"/>
        </w:rPr>
        <w:t xml:space="preserve">  To liaise with colleagues to effectively deliver the EYFS curriculum in a collaborative way </w:t>
      </w:r>
    </w:p>
    <w:p w14:paraId="341006C2" w14:textId="77777777" w:rsidR="00D14573" w:rsidRPr="00101C44" w:rsidRDefault="00D14573" w:rsidP="00D14573">
      <w:pPr>
        <w:framePr w:hSpace="180" w:wrap="around" w:vAnchor="text" w:hAnchor="page" w:x="721" w:y="148"/>
        <w:ind w:left="360"/>
        <w:rPr>
          <w:rFonts w:ascii="Comic Sans MS" w:hAnsi="Comic Sans MS" w:cs="Times New Roman"/>
          <w:sz w:val="20"/>
          <w:szCs w:val="20"/>
        </w:rPr>
      </w:pPr>
      <w:r w:rsidRPr="00101C44">
        <w:rPr>
          <w:rFonts w:ascii="Comic Sans MS" w:hAnsi="Comic Sans MS" w:cs="Times New Roman"/>
          <w:sz w:val="20"/>
          <w:szCs w:val="20"/>
        </w:rPr>
        <w:sym w:font="Symbol" w:char="F0B7"/>
      </w:r>
      <w:r w:rsidRPr="00101C44">
        <w:rPr>
          <w:rFonts w:ascii="Comic Sans MS" w:hAnsi="Comic Sans MS" w:cs="Times New Roman"/>
          <w:sz w:val="20"/>
          <w:szCs w:val="20"/>
        </w:rPr>
        <w:t xml:space="preserve">  To take an active role in the corporate planning of the school curriculum </w:t>
      </w:r>
    </w:p>
    <w:p w14:paraId="65E00243" w14:textId="77777777" w:rsidR="00C62ED7" w:rsidRPr="00101C44" w:rsidRDefault="00C62ED7" w:rsidP="00C62ED7">
      <w:pPr>
        <w:jc w:val="center"/>
        <w:rPr>
          <w:rFonts w:ascii="Comic Sans MS" w:hAnsi="Comic Sans MS"/>
          <w:sz w:val="20"/>
          <w:szCs w:val="20"/>
        </w:rPr>
      </w:pPr>
    </w:p>
    <w:p w14:paraId="5DC3B09C" w14:textId="77777777" w:rsidR="00C62ED7" w:rsidRPr="00101C44" w:rsidRDefault="00C62ED7" w:rsidP="00C62ED7">
      <w:pPr>
        <w:rPr>
          <w:rFonts w:ascii="Comic Sans MS" w:hAnsi="Comic Sans MS" w:cs="Times New Roman"/>
          <w:sz w:val="20"/>
          <w:szCs w:val="20"/>
        </w:rPr>
      </w:pPr>
    </w:p>
    <w:p w14:paraId="73B5716F" w14:textId="77777777" w:rsidR="00790103" w:rsidRPr="00101C44" w:rsidRDefault="00790103" w:rsidP="0079010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01C44">
        <w:rPr>
          <w:rFonts w:ascii="Comic Sans MS" w:hAnsi="Comic Sans MS"/>
          <w:b/>
          <w:sz w:val="20"/>
          <w:szCs w:val="20"/>
          <w:u w:val="single"/>
        </w:rPr>
        <w:t>Our school is committed to safeguarding children and promoting children’s welfare. This post is subject to all the relevant pre-employment checks set out in Keeping Children Safe in Education, including an enhanced DBS certificate.</w:t>
      </w:r>
    </w:p>
    <w:p w14:paraId="375B3C92" w14:textId="77777777" w:rsidR="00C62ED7" w:rsidRPr="00101C44" w:rsidRDefault="00C62ED7" w:rsidP="00C62ED7">
      <w:pPr>
        <w:jc w:val="center"/>
        <w:rPr>
          <w:rFonts w:ascii="Comic Sans MS" w:hAnsi="Comic Sans MS"/>
          <w:sz w:val="20"/>
          <w:szCs w:val="20"/>
        </w:rPr>
      </w:pPr>
    </w:p>
    <w:p w14:paraId="422F7618" w14:textId="77777777" w:rsidR="00C62ED7" w:rsidRPr="00101C44" w:rsidRDefault="00C62ED7" w:rsidP="00C62ED7">
      <w:pPr>
        <w:jc w:val="center"/>
        <w:rPr>
          <w:rFonts w:ascii="Comic Sans MS" w:hAnsi="Comic Sans MS"/>
          <w:sz w:val="20"/>
          <w:szCs w:val="20"/>
        </w:rPr>
      </w:pPr>
    </w:p>
    <w:p w14:paraId="31D25461" w14:textId="77777777" w:rsidR="00C62ED7" w:rsidRPr="00101C44" w:rsidRDefault="00C62ED7" w:rsidP="00D14573">
      <w:pPr>
        <w:rPr>
          <w:rFonts w:ascii="Comic Sans MS" w:hAnsi="Comic Sans MS"/>
          <w:sz w:val="20"/>
          <w:szCs w:val="20"/>
        </w:rPr>
      </w:pPr>
    </w:p>
    <w:p w14:paraId="6CFBE906" w14:textId="77777777" w:rsidR="003F5804" w:rsidRPr="00101C44" w:rsidRDefault="003F5804">
      <w:pPr>
        <w:rPr>
          <w:sz w:val="20"/>
          <w:szCs w:val="20"/>
        </w:rPr>
      </w:pPr>
    </w:p>
    <w:sectPr w:rsidR="003F5804" w:rsidRPr="00101C44" w:rsidSect="00C62E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3476"/>
    <w:multiLevelType w:val="multilevel"/>
    <w:tmpl w:val="AB8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460A9"/>
    <w:multiLevelType w:val="hybridMultilevel"/>
    <w:tmpl w:val="C4A6CDE2"/>
    <w:lvl w:ilvl="0" w:tplc="A268F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1065"/>
    <w:multiLevelType w:val="hybridMultilevel"/>
    <w:tmpl w:val="3A8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2F06"/>
    <w:multiLevelType w:val="hybridMultilevel"/>
    <w:tmpl w:val="713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D7"/>
    <w:rsid w:val="00101C44"/>
    <w:rsid w:val="003B07C2"/>
    <w:rsid w:val="003F5804"/>
    <w:rsid w:val="006E4AC6"/>
    <w:rsid w:val="00790103"/>
    <w:rsid w:val="00C62ED7"/>
    <w:rsid w:val="00D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AE19E"/>
  <w14:defaultImageDpi w14:val="300"/>
  <w15:docId w15:val="{E525B3C6-0292-6C40-A4C2-BFCAAA14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E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patricksliverpool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Patricks-DH</dc:creator>
  <cp:keywords/>
  <dc:description/>
  <cp:lastModifiedBy>Hannah Jones</cp:lastModifiedBy>
  <cp:revision>2</cp:revision>
  <dcterms:created xsi:type="dcterms:W3CDTF">2020-06-25T08:10:00Z</dcterms:created>
  <dcterms:modified xsi:type="dcterms:W3CDTF">2020-06-25T08:10:00Z</dcterms:modified>
</cp:coreProperties>
</file>